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7F" w:rsidRPr="0060451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</w:p>
    <w:bookmarkEnd w:id="0"/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об исполнении резервного фонда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6285" w:rsidRPr="00604515">
        <w:rPr>
          <w:rFonts w:ascii="PT Astra Serif" w:hAnsi="PT Astra Serif" w:cs="Times New Roman"/>
          <w:b/>
          <w:sz w:val="28"/>
          <w:szCs w:val="28"/>
        </w:rPr>
        <w:t>за</w:t>
      </w:r>
      <w:r w:rsidR="00C31DE4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23FEE" w:rsidRPr="00604515">
        <w:rPr>
          <w:rFonts w:ascii="PT Astra Serif" w:hAnsi="PT Astra Serif" w:cs="Times New Roman"/>
          <w:b/>
          <w:sz w:val="28"/>
          <w:szCs w:val="28"/>
        </w:rPr>
        <w:t>20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C13274">
        <w:rPr>
          <w:rFonts w:ascii="PT Astra Serif" w:hAnsi="PT Astra Serif" w:cs="Times New Roman"/>
          <w:b/>
          <w:sz w:val="28"/>
          <w:szCs w:val="28"/>
        </w:rPr>
        <w:t>5</w:t>
      </w:r>
      <w:r w:rsidR="00B367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>год</w:t>
      </w:r>
    </w:p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Сумма тыс. рублей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1.Размер бюджетных ассигнований резервного фонда Духовницкого муниципального образования Духовницкого муниципального района, установленный решением Совета Духовницкого муниципального образования  Духовницкого муниципального района о бюджете Духовницкого муниципального 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</w:p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50,0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2.Нераспределенный размер бюджетных ассигнований резервного фонда Духовницкого муниципального образования 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 xml:space="preserve">           </w:t>
            </w:r>
          </w:p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50,0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3.Использовано средств резервного фонда Духовницкого муниципального образования 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760FD3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Default="00BF27C8" w:rsidP="00B3678D">
            <w:pPr>
              <w:rPr>
                <w:rFonts w:ascii="PT Astra Serif" w:hAnsi="PT Astra Serif"/>
              </w:rPr>
            </w:pPr>
          </w:p>
          <w:p w:rsidR="00BF27C8" w:rsidRPr="00760FD3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образования 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</w:tbl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60451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60451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957C89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603BB4" w:rsidRPr="00604515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ачальник финансового управления                                                                 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04515">
        <w:rPr>
          <w:rFonts w:ascii="PT Astra Serif" w:hAnsi="PT Astra Serif" w:cs="Times New Roman"/>
          <w:b/>
          <w:sz w:val="28"/>
          <w:szCs w:val="28"/>
        </w:rPr>
        <w:tab/>
        <w:t xml:space="preserve">   О.А.Зотова</w:t>
      </w:r>
    </w:p>
    <w:p w:rsidR="00FE6784" w:rsidRPr="0060451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60451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53"/>
    <w:rsid w:val="00011073"/>
    <w:rsid w:val="000203C4"/>
    <w:rsid w:val="000C191B"/>
    <w:rsid w:val="00123527"/>
    <w:rsid w:val="001453A7"/>
    <w:rsid w:val="00231846"/>
    <w:rsid w:val="002522F8"/>
    <w:rsid w:val="002B5F7C"/>
    <w:rsid w:val="00312451"/>
    <w:rsid w:val="00312ABE"/>
    <w:rsid w:val="003D42D8"/>
    <w:rsid w:val="00410B68"/>
    <w:rsid w:val="00480F5F"/>
    <w:rsid w:val="00493E87"/>
    <w:rsid w:val="00506B75"/>
    <w:rsid w:val="00523FEE"/>
    <w:rsid w:val="00576C8A"/>
    <w:rsid w:val="005D24A4"/>
    <w:rsid w:val="005E47BC"/>
    <w:rsid w:val="005F31F9"/>
    <w:rsid w:val="00603BB4"/>
    <w:rsid w:val="00604515"/>
    <w:rsid w:val="006275E2"/>
    <w:rsid w:val="00635880"/>
    <w:rsid w:val="00637118"/>
    <w:rsid w:val="00637D11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957C89"/>
    <w:rsid w:val="009B5994"/>
    <w:rsid w:val="00A01F05"/>
    <w:rsid w:val="00A10747"/>
    <w:rsid w:val="00A65588"/>
    <w:rsid w:val="00AD520C"/>
    <w:rsid w:val="00B3678D"/>
    <w:rsid w:val="00B9094A"/>
    <w:rsid w:val="00BA657C"/>
    <w:rsid w:val="00BF27C8"/>
    <w:rsid w:val="00C13274"/>
    <w:rsid w:val="00C31DE4"/>
    <w:rsid w:val="00CB074E"/>
    <w:rsid w:val="00CC0A7F"/>
    <w:rsid w:val="00CD4E32"/>
    <w:rsid w:val="00CE5112"/>
    <w:rsid w:val="00CF0F11"/>
    <w:rsid w:val="00DA6285"/>
    <w:rsid w:val="00DC1FDD"/>
    <w:rsid w:val="00DE7679"/>
    <w:rsid w:val="00E21253"/>
    <w:rsid w:val="00EE096F"/>
    <w:rsid w:val="00EF3B25"/>
    <w:rsid w:val="00F129A0"/>
    <w:rsid w:val="00F162C7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D91A8-62E9-466C-9384-E1C99A50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Работа</cp:lastModifiedBy>
  <cp:revision>41</cp:revision>
  <cp:lastPrinted>2025-07-10T09:36:00Z</cp:lastPrinted>
  <dcterms:created xsi:type="dcterms:W3CDTF">2014-04-18T05:40:00Z</dcterms:created>
  <dcterms:modified xsi:type="dcterms:W3CDTF">2026-01-22T08:45:00Z</dcterms:modified>
</cp:coreProperties>
</file>